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39" w:rsidRDefault="00643A39" w:rsidP="00643A3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6 к уроку</w:t>
      </w:r>
    </w:p>
    <w:p w:rsidR="00643A39" w:rsidRPr="00D6060A" w:rsidRDefault="00643A39" w:rsidP="00643A3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«Секреты спортивной формы и одежды»</w:t>
      </w:r>
    </w:p>
    <w:p w:rsidR="00643A39" w:rsidRDefault="008C267B" w:rsidP="00643A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Секрет 4</w:t>
      </w:r>
    </w:p>
    <w:p w:rsidR="00B134A0" w:rsidRDefault="00B134A0" w:rsidP="008E17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 чего складывается цена на спортивную форму? </w:t>
      </w:r>
    </w:p>
    <w:p w:rsidR="006F2F48" w:rsidRDefault="00643A39" w:rsidP="008E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39">
        <w:rPr>
          <w:rFonts w:ascii="Times New Roman" w:hAnsi="Times New Roman" w:cs="Times New Roman"/>
          <w:sz w:val="28"/>
          <w:szCs w:val="28"/>
        </w:rPr>
        <w:t>1.</w:t>
      </w:r>
      <w:r w:rsidR="008E17C1">
        <w:rPr>
          <w:rFonts w:ascii="Times New Roman" w:hAnsi="Times New Roman" w:cs="Times New Roman"/>
          <w:sz w:val="28"/>
          <w:szCs w:val="28"/>
        </w:rPr>
        <w:t xml:space="preserve"> </w:t>
      </w:r>
      <w:r w:rsidR="006F2F48">
        <w:rPr>
          <w:rFonts w:ascii="Times New Roman" w:hAnsi="Times New Roman" w:cs="Times New Roman"/>
          <w:sz w:val="28"/>
          <w:szCs w:val="28"/>
        </w:rPr>
        <w:t>Прои</w:t>
      </w:r>
      <w:r w:rsidR="002A0603">
        <w:rPr>
          <w:rFonts w:ascii="Times New Roman" w:hAnsi="Times New Roman" w:cs="Times New Roman"/>
          <w:sz w:val="28"/>
          <w:szCs w:val="28"/>
        </w:rPr>
        <w:t>зведите расчет и определите</w:t>
      </w:r>
      <w:r w:rsidR="008E17C1">
        <w:rPr>
          <w:rFonts w:ascii="Times New Roman" w:hAnsi="Times New Roman" w:cs="Times New Roman"/>
          <w:sz w:val="28"/>
          <w:szCs w:val="28"/>
        </w:rPr>
        <w:t>,</w:t>
      </w:r>
      <w:r w:rsidR="002A0603">
        <w:rPr>
          <w:rFonts w:ascii="Times New Roman" w:hAnsi="Times New Roman" w:cs="Times New Roman"/>
          <w:sz w:val="28"/>
          <w:szCs w:val="28"/>
        </w:rPr>
        <w:t xml:space="preserve"> </w:t>
      </w:r>
      <w:r w:rsidR="008E17C1">
        <w:rPr>
          <w:rFonts w:ascii="Times New Roman" w:hAnsi="Times New Roman" w:cs="Times New Roman"/>
          <w:sz w:val="28"/>
          <w:szCs w:val="28"/>
        </w:rPr>
        <w:t>сколько буду</w:t>
      </w:r>
      <w:r w:rsidR="00CF062B">
        <w:rPr>
          <w:rFonts w:ascii="Times New Roman" w:hAnsi="Times New Roman" w:cs="Times New Roman"/>
          <w:sz w:val="28"/>
          <w:szCs w:val="28"/>
        </w:rPr>
        <w:t xml:space="preserve">т стоить в магазине лыжный костюм, купальник для плавания, </w:t>
      </w:r>
      <w:r w:rsidR="008E17C1">
        <w:rPr>
          <w:rFonts w:ascii="Times New Roman" w:hAnsi="Times New Roman" w:cs="Times New Roman"/>
          <w:sz w:val="28"/>
          <w:szCs w:val="28"/>
        </w:rPr>
        <w:t xml:space="preserve">для </w:t>
      </w:r>
      <w:r w:rsidR="00CF062B">
        <w:rPr>
          <w:rFonts w:ascii="Times New Roman" w:hAnsi="Times New Roman" w:cs="Times New Roman"/>
          <w:sz w:val="28"/>
          <w:szCs w:val="28"/>
        </w:rPr>
        <w:t>художественной гимнастики, комплект баскетбольной формы</w:t>
      </w:r>
      <w:r w:rsidR="008E17C1">
        <w:rPr>
          <w:rFonts w:ascii="Times New Roman" w:hAnsi="Times New Roman" w:cs="Times New Roman"/>
          <w:sz w:val="28"/>
          <w:szCs w:val="28"/>
        </w:rPr>
        <w:t>,</w:t>
      </w:r>
      <w:r w:rsidR="00CF062B">
        <w:rPr>
          <w:rFonts w:ascii="Times New Roman" w:hAnsi="Times New Roman" w:cs="Times New Roman"/>
          <w:sz w:val="28"/>
          <w:szCs w:val="28"/>
        </w:rPr>
        <w:t xml:space="preserve"> если известно, что себестоимость реализации составляет 25% от производственной себестоимости. </w:t>
      </w:r>
      <w:r w:rsidR="00C6703D">
        <w:rPr>
          <w:rFonts w:ascii="Times New Roman" w:hAnsi="Times New Roman" w:cs="Times New Roman"/>
          <w:sz w:val="28"/>
          <w:szCs w:val="28"/>
        </w:rPr>
        <w:t>Используйте информацию материалов для учащихся</w:t>
      </w:r>
      <w:r w:rsidR="001B0A6C">
        <w:rPr>
          <w:rFonts w:ascii="Times New Roman" w:hAnsi="Times New Roman" w:cs="Times New Roman"/>
          <w:sz w:val="28"/>
          <w:szCs w:val="28"/>
        </w:rPr>
        <w:t xml:space="preserve"> (</w:t>
      </w:r>
      <w:r w:rsidR="001B0A6C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1B0A6C">
        <w:rPr>
          <w:rFonts w:ascii="Times New Roman" w:hAnsi="Times New Roman" w:cs="Times New Roman"/>
          <w:sz w:val="28"/>
          <w:szCs w:val="28"/>
        </w:rPr>
        <w:t>4</w:t>
      </w:r>
      <w:r w:rsidR="001B0A6C">
        <w:rPr>
          <w:rFonts w:ascii="Times New Roman" w:hAnsi="Times New Roman" w:cs="Times New Roman"/>
          <w:sz w:val="28"/>
          <w:szCs w:val="28"/>
          <w:lang w:val="en-US"/>
        </w:rPr>
        <w:t>pup</w:t>
      </w:r>
      <w:r w:rsidR="001B0A6C">
        <w:rPr>
          <w:rFonts w:ascii="Times New Roman" w:hAnsi="Times New Roman" w:cs="Times New Roman"/>
          <w:sz w:val="28"/>
          <w:szCs w:val="28"/>
        </w:rPr>
        <w:t>)</w:t>
      </w:r>
      <w:r w:rsidR="00C6703D">
        <w:rPr>
          <w:rFonts w:ascii="Times New Roman" w:hAnsi="Times New Roman" w:cs="Times New Roman"/>
          <w:sz w:val="28"/>
          <w:szCs w:val="28"/>
        </w:rPr>
        <w:t xml:space="preserve">, указанную в тексте под номером 11. </w:t>
      </w:r>
      <w:r w:rsidR="00CF062B">
        <w:rPr>
          <w:rFonts w:ascii="Times New Roman" w:hAnsi="Times New Roman" w:cs="Times New Roman"/>
          <w:sz w:val="28"/>
          <w:szCs w:val="28"/>
        </w:rPr>
        <w:t>Заполните таблицу.</w:t>
      </w:r>
    </w:p>
    <w:p w:rsidR="0023054D" w:rsidRDefault="0023054D" w:rsidP="002A06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F00869">
        <w:rPr>
          <w:rFonts w:ascii="Times New Roman" w:hAnsi="Times New Roman" w:cs="Times New Roman"/>
          <w:sz w:val="28"/>
          <w:szCs w:val="28"/>
        </w:rPr>
        <w:t xml:space="preserve"> 1.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67"/>
        <w:gridCol w:w="2377"/>
        <w:gridCol w:w="1843"/>
        <w:gridCol w:w="1559"/>
        <w:gridCol w:w="1299"/>
      </w:tblGrid>
      <w:tr w:rsidR="00AC4096" w:rsidRPr="00CF062B" w:rsidTr="00F00869">
        <w:tc>
          <w:tcPr>
            <w:tcW w:w="2267" w:type="dxa"/>
          </w:tcPr>
          <w:p w:rsidR="00CF062B" w:rsidRPr="00CF062B" w:rsidRDefault="00CF062B" w:rsidP="00F00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2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форма</w:t>
            </w:r>
          </w:p>
        </w:tc>
        <w:tc>
          <w:tcPr>
            <w:tcW w:w="2377" w:type="dxa"/>
          </w:tcPr>
          <w:p w:rsidR="00CF062B" w:rsidRPr="00CF062B" w:rsidRDefault="00F00869" w:rsidP="00F00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</w:t>
            </w:r>
            <w:r w:rsidR="00CF062B" w:rsidRPr="00CF062B">
              <w:rPr>
                <w:rFonts w:ascii="Times New Roman" w:hAnsi="Times New Roman" w:cs="Times New Roman"/>
                <w:b/>
                <w:sz w:val="24"/>
                <w:szCs w:val="24"/>
              </w:rPr>
              <w:t>я себестоимость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4096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</w:tc>
        <w:tc>
          <w:tcPr>
            <w:tcW w:w="1843" w:type="dxa"/>
          </w:tcPr>
          <w:p w:rsidR="00CF062B" w:rsidRPr="00CF062B" w:rsidRDefault="00CF062B" w:rsidP="00F00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2B">
              <w:rPr>
                <w:rFonts w:ascii="Times New Roman" w:hAnsi="Times New Roman" w:cs="Times New Roman"/>
                <w:b/>
                <w:sz w:val="24"/>
                <w:szCs w:val="24"/>
              </w:rPr>
              <w:t>Себестоимость реализации</w:t>
            </w:r>
            <w:r w:rsidR="00AC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559" w:type="dxa"/>
          </w:tcPr>
          <w:p w:rsidR="00CF062B" w:rsidRPr="00CF062B" w:rsidRDefault="00F00869" w:rsidP="00F00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99" w:type="dxa"/>
          </w:tcPr>
          <w:p w:rsidR="00CF062B" w:rsidRPr="00CF062B" w:rsidRDefault="00CF062B" w:rsidP="00F00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62B">
              <w:rPr>
                <w:rFonts w:ascii="Times New Roman" w:hAnsi="Times New Roman" w:cs="Times New Roman"/>
                <w:b/>
                <w:sz w:val="24"/>
                <w:szCs w:val="24"/>
              </w:rPr>
              <w:t>Конечная цена</w:t>
            </w:r>
          </w:p>
        </w:tc>
      </w:tr>
      <w:tr w:rsidR="00AC4096" w:rsidTr="00F00869">
        <w:tc>
          <w:tcPr>
            <w:tcW w:w="2267" w:type="dxa"/>
          </w:tcPr>
          <w:p w:rsidR="00CF062B" w:rsidRPr="00CF062B" w:rsidRDefault="00CF062B" w:rsidP="002A06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62B">
              <w:rPr>
                <w:rFonts w:ascii="Times New Roman" w:hAnsi="Times New Roman" w:cs="Times New Roman"/>
                <w:b/>
                <w:sz w:val="28"/>
                <w:szCs w:val="28"/>
              </w:rPr>
              <w:t>Лыжный костюм</w:t>
            </w:r>
          </w:p>
        </w:tc>
        <w:tc>
          <w:tcPr>
            <w:tcW w:w="2377" w:type="dxa"/>
          </w:tcPr>
          <w:p w:rsidR="00CF062B" w:rsidRDefault="00AC4096" w:rsidP="002A06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43" w:type="dxa"/>
          </w:tcPr>
          <w:p w:rsidR="00CF062B" w:rsidRDefault="00AC4096" w:rsidP="002A06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CF062B" w:rsidRDefault="00AC4096" w:rsidP="002A06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CF062B" w:rsidRDefault="00CF062B" w:rsidP="002A06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96" w:rsidTr="00F00869">
        <w:tc>
          <w:tcPr>
            <w:tcW w:w="2267" w:type="dxa"/>
          </w:tcPr>
          <w:p w:rsidR="00CF062B" w:rsidRPr="00CF062B" w:rsidRDefault="00CF062B" w:rsidP="002A06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62B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Баскетбольная форма</w:t>
            </w:r>
          </w:p>
        </w:tc>
        <w:tc>
          <w:tcPr>
            <w:tcW w:w="2377" w:type="dxa"/>
          </w:tcPr>
          <w:p w:rsidR="00CF062B" w:rsidRDefault="00AC4096" w:rsidP="002A06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843" w:type="dxa"/>
          </w:tcPr>
          <w:p w:rsidR="00CF062B" w:rsidRDefault="00AC4096" w:rsidP="002A06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CF062B" w:rsidRDefault="00AC4096" w:rsidP="002A06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CF062B" w:rsidRDefault="00CF062B" w:rsidP="002A06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96" w:rsidTr="00F00869">
        <w:tc>
          <w:tcPr>
            <w:tcW w:w="2267" w:type="dxa"/>
          </w:tcPr>
          <w:p w:rsidR="00CF062B" w:rsidRPr="00CF062B" w:rsidRDefault="00CF062B" w:rsidP="002A06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62B">
              <w:rPr>
                <w:rFonts w:ascii="Times New Roman" w:hAnsi="Times New Roman" w:cs="Times New Roman"/>
                <w:b/>
                <w:sz w:val="28"/>
                <w:szCs w:val="28"/>
              </w:rPr>
              <w:t>Купальник для плавания</w:t>
            </w:r>
          </w:p>
        </w:tc>
        <w:tc>
          <w:tcPr>
            <w:tcW w:w="2377" w:type="dxa"/>
          </w:tcPr>
          <w:p w:rsidR="00CF062B" w:rsidRDefault="00AC4096" w:rsidP="002A06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</w:tcPr>
          <w:p w:rsidR="00CF062B" w:rsidRDefault="00AC4096" w:rsidP="002A06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CF062B" w:rsidRDefault="00AC4096" w:rsidP="002A06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CF062B" w:rsidRDefault="00CF062B" w:rsidP="002A06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96" w:rsidTr="00F00869">
        <w:tc>
          <w:tcPr>
            <w:tcW w:w="2267" w:type="dxa"/>
          </w:tcPr>
          <w:p w:rsidR="00CF062B" w:rsidRPr="00CF062B" w:rsidRDefault="00CF062B" w:rsidP="002A06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62B">
              <w:rPr>
                <w:rFonts w:ascii="Times New Roman" w:hAnsi="Times New Roman" w:cs="Times New Roman"/>
                <w:b/>
                <w:sz w:val="28"/>
                <w:szCs w:val="28"/>
              </w:rPr>
              <w:t>Купальник для художественной гимнастики</w:t>
            </w:r>
          </w:p>
        </w:tc>
        <w:tc>
          <w:tcPr>
            <w:tcW w:w="2377" w:type="dxa"/>
          </w:tcPr>
          <w:p w:rsidR="00CF062B" w:rsidRDefault="00AC4096" w:rsidP="002A06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43" w:type="dxa"/>
          </w:tcPr>
          <w:p w:rsidR="00CF062B" w:rsidRDefault="00AC4096" w:rsidP="002A06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CF062B" w:rsidRDefault="00AC4096" w:rsidP="002A06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CF062B" w:rsidRDefault="00CF062B" w:rsidP="002A060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E0F" w:rsidRDefault="003C0E0F" w:rsidP="003C0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09" w:rsidRDefault="00230909" w:rsidP="003C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0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Используя информацию, полученную в ходе исследования, выберите вид спорта и разработайте самостоятельно модель комплекта спортивной формы. Алгоритм действий </w:t>
      </w:r>
      <w:r w:rsidR="003C0E0F">
        <w:rPr>
          <w:rFonts w:ascii="Times New Roman" w:hAnsi="Times New Roman" w:cs="Times New Roman"/>
          <w:sz w:val="28"/>
          <w:szCs w:val="28"/>
        </w:rPr>
        <w:t>представлен в таблице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E0F" w:rsidRDefault="003C0E0F" w:rsidP="003C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  <w:bookmarkStart w:id="0" w:name="_GoBack"/>
      <w:bookmarkEnd w:id="0"/>
      <w:r w:rsidRPr="003C0E0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230909" w:rsidTr="00CA4F4D">
        <w:tc>
          <w:tcPr>
            <w:tcW w:w="2263" w:type="dxa"/>
          </w:tcPr>
          <w:p w:rsidR="00230909" w:rsidRPr="00CA4F4D" w:rsidRDefault="00230909" w:rsidP="00230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F4D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7230" w:type="dxa"/>
          </w:tcPr>
          <w:p w:rsidR="00230909" w:rsidRDefault="00230909" w:rsidP="00230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09" w:rsidTr="00CA4F4D">
        <w:tc>
          <w:tcPr>
            <w:tcW w:w="2263" w:type="dxa"/>
          </w:tcPr>
          <w:p w:rsidR="00230909" w:rsidRDefault="00CA4F4D" w:rsidP="003C0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F4D">
              <w:rPr>
                <w:rFonts w:ascii="Times New Roman" w:hAnsi="Times New Roman" w:cs="Times New Roman"/>
                <w:b/>
                <w:sz w:val="28"/>
                <w:szCs w:val="28"/>
              </w:rPr>
              <w:t>Вид ткани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 свойства ткани)</w:t>
            </w:r>
          </w:p>
        </w:tc>
        <w:tc>
          <w:tcPr>
            <w:tcW w:w="7230" w:type="dxa"/>
          </w:tcPr>
          <w:p w:rsidR="00230909" w:rsidRDefault="00230909" w:rsidP="00230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09" w:rsidTr="00CA4F4D">
        <w:tc>
          <w:tcPr>
            <w:tcW w:w="2263" w:type="dxa"/>
          </w:tcPr>
          <w:p w:rsidR="00230909" w:rsidRPr="00CA4F4D" w:rsidRDefault="00230909" w:rsidP="00230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F4D">
              <w:rPr>
                <w:rFonts w:ascii="Times New Roman" w:hAnsi="Times New Roman" w:cs="Times New Roman"/>
                <w:b/>
                <w:sz w:val="28"/>
                <w:szCs w:val="28"/>
              </w:rPr>
              <w:t>Эскиз модели</w:t>
            </w:r>
          </w:p>
        </w:tc>
        <w:tc>
          <w:tcPr>
            <w:tcW w:w="7230" w:type="dxa"/>
          </w:tcPr>
          <w:p w:rsidR="00230909" w:rsidRDefault="00230909" w:rsidP="00230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09" w:rsidTr="00CA4F4D">
        <w:tc>
          <w:tcPr>
            <w:tcW w:w="2263" w:type="dxa"/>
          </w:tcPr>
          <w:p w:rsidR="00230909" w:rsidRPr="00CA4F4D" w:rsidRDefault="00CA4F4D" w:rsidP="00230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Примерная ц</w:t>
            </w:r>
            <w:r w:rsidR="00230909" w:rsidRPr="00CA4F4D">
              <w:rPr>
                <w:rFonts w:ascii="Times New Roman" w:hAnsi="Times New Roman" w:cs="Times New Roman"/>
                <w:b/>
                <w:sz w:val="28"/>
                <w:szCs w:val="28"/>
              </w:rPr>
              <w:t>ена изделия</w:t>
            </w:r>
          </w:p>
        </w:tc>
        <w:tc>
          <w:tcPr>
            <w:tcW w:w="7230" w:type="dxa"/>
          </w:tcPr>
          <w:p w:rsidR="00230909" w:rsidRDefault="00230909" w:rsidP="00230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F48" w:rsidRPr="00230909" w:rsidRDefault="006F2F48" w:rsidP="00230909">
      <w:pPr>
        <w:rPr>
          <w:rFonts w:ascii="Times New Roman" w:hAnsi="Times New Roman" w:cs="Times New Roman"/>
          <w:sz w:val="28"/>
          <w:szCs w:val="28"/>
        </w:rPr>
      </w:pPr>
    </w:p>
    <w:sectPr w:rsidR="006F2F48" w:rsidRPr="0023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BFE"/>
    <w:multiLevelType w:val="hybridMultilevel"/>
    <w:tmpl w:val="81C841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0BE6FB1"/>
    <w:multiLevelType w:val="hybridMultilevel"/>
    <w:tmpl w:val="4F54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81"/>
    <w:rsid w:val="001B0A6C"/>
    <w:rsid w:val="0023054D"/>
    <w:rsid w:val="00230909"/>
    <w:rsid w:val="002A0603"/>
    <w:rsid w:val="00390A81"/>
    <w:rsid w:val="003B59B4"/>
    <w:rsid w:val="003C0E0F"/>
    <w:rsid w:val="00643A39"/>
    <w:rsid w:val="006F2F48"/>
    <w:rsid w:val="007013D0"/>
    <w:rsid w:val="008C267B"/>
    <w:rsid w:val="008D298E"/>
    <w:rsid w:val="008E17C1"/>
    <w:rsid w:val="00AC4096"/>
    <w:rsid w:val="00B134A0"/>
    <w:rsid w:val="00C6703D"/>
    <w:rsid w:val="00CA4F4D"/>
    <w:rsid w:val="00CF062B"/>
    <w:rsid w:val="00DC6EAC"/>
    <w:rsid w:val="00DE1E81"/>
    <w:rsid w:val="00F0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AC"/>
    <w:pPr>
      <w:ind w:left="720"/>
      <w:contextualSpacing/>
    </w:pPr>
  </w:style>
  <w:style w:type="table" w:styleId="a4">
    <w:name w:val="Table Grid"/>
    <w:basedOn w:val="a1"/>
    <w:uiPriority w:val="39"/>
    <w:rsid w:val="00CF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AC"/>
    <w:pPr>
      <w:ind w:left="720"/>
      <w:contextualSpacing/>
    </w:pPr>
  </w:style>
  <w:style w:type="table" w:styleId="a4">
    <w:name w:val="Table Grid"/>
    <w:basedOn w:val="a1"/>
    <w:uiPriority w:val="39"/>
    <w:rsid w:val="00CF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76CB3-2DC6-496B-B5B3-3516FEF5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Kolotilshikova Svetlana Vasilevna</dc:creator>
  <cp:keywords/>
  <dc:description/>
  <cp:lastModifiedBy>Ирина Круглова</cp:lastModifiedBy>
  <cp:revision>12</cp:revision>
  <dcterms:created xsi:type="dcterms:W3CDTF">2015-01-30T12:47:00Z</dcterms:created>
  <dcterms:modified xsi:type="dcterms:W3CDTF">2015-03-04T11:23:00Z</dcterms:modified>
</cp:coreProperties>
</file>